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311F1E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BA58FB">
        <w:rPr>
          <w:rFonts w:asciiTheme="majorHAnsi" w:hAnsiTheme="majorHAnsi" w:cstheme="majorHAnsi"/>
          <w:sz w:val="24"/>
          <w:szCs w:val="24"/>
        </w:rPr>
        <w:t>Starowarszawskiej 5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4D2AB1">
        <w:rPr>
          <w:rFonts w:asciiTheme="majorHAnsi" w:hAnsiTheme="majorHAnsi" w:cstheme="majorHAnsi"/>
          <w:sz w:val="24"/>
          <w:szCs w:val="24"/>
        </w:rPr>
        <w:t>7,</w:t>
      </w:r>
      <w:r w:rsidR="00BA58FB">
        <w:rPr>
          <w:rFonts w:asciiTheme="majorHAnsi" w:hAnsiTheme="majorHAnsi" w:cstheme="majorHAnsi"/>
          <w:sz w:val="24"/>
          <w:szCs w:val="24"/>
        </w:rPr>
        <w:t>88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69AAD838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</w:t>
      </w:r>
      <w:r w:rsidR="007A616D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4D2AB1"/>
    <w:rsid w:val="00515D01"/>
    <w:rsid w:val="00593D86"/>
    <w:rsid w:val="007A616D"/>
    <w:rsid w:val="007B08F3"/>
    <w:rsid w:val="009A29B5"/>
    <w:rsid w:val="00B136BC"/>
    <w:rsid w:val="00BA58FB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15</cp:revision>
  <dcterms:created xsi:type="dcterms:W3CDTF">2022-02-11T11:03:00Z</dcterms:created>
  <dcterms:modified xsi:type="dcterms:W3CDTF">2023-06-14T08:22:00Z</dcterms:modified>
</cp:coreProperties>
</file>